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6B64" w14:textId="1195504C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nl-NL"/>
        </w:rPr>
      </w:pPr>
      <w:r w:rsidRPr="00581754">
        <w:rPr>
          <w:rFonts w:eastAsia="Times New Roman" w:cstheme="minorHAnsi"/>
          <w:b/>
          <w:bCs/>
          <w:color w:val="333333"/>
          <w:sz w:val="36"/>
          <w:szCs w:val="36"/>
          <w:lang w:eastAsia="nl-NL"/>
        </w:rPr>
        <w:t xml:space="preserve">Handbalprotocol verantwoord en veilig trainen </w:t>
      </w:r>
      <w:r w:rsidR="00005A49">
        <w:rPr>
          <w:rFonts w:eastAsia="Times New Roman" w:cstheme="minorHAnsi"/>
          <w:b/>
          <w:bCs/>
          <w:color w:val="333333"/>
          <w:sz w:val="36"/>
          <w:szCs w:val="36"/>
          <w:lang w:eastAsia="nl-NL"/>
        </w:rPr>
        <w:t>bij HV Jahn II</w:t>
      </w:r>
    </w:p>
    <w:p w14:paraId="3436DDD8" w14:textId="77777777" w:rsidR="003B428E" w:rsidRDefault="003B428E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</w:p>
    <w:p w14:paraId="64B27ADF" w14:textId="1953858B" w:rsidR="003B428E" w:rsidRPr="003B428E" w:rsidRDefault="003B428E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  <w:r w:rsidRPr="003B428E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Versoepeling maatregelen voor de sport</w:t>
      </w:r>
    </w:p>
    <w:p w14:paraId="1C0A9AB2" w14:textId="77777777" w:rsidR="003B428E" w:rsidRPr="003B428E" w:rsidRDefault="003B428E" w:rsidP="003B428E">
      <w:pPr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Per 1 juli wordt er een volgende stap vooruit gezet in de corona-aanpak. De Rijksoverheid heeft aangegeven dat we van een ‘intelligente </w:t>
      </w:r>
      <w:proofErr w:type="spellStart"/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>lockdown</w:t>
      </w:r>
      <w:proofErr w:type="spellEnd"/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>’ naar ‘ruimte met regels’ gaan, met algemene regels voor binnen en buiten. Die blijven nodig, want het coronavirus is zeker niet verdwenen.</w:t>
      </w:r>
    </w:p>
    <w:p w14:paraId="15F3E0E0" w14:textId="3B213A73" w:rsidR="009628A5" w:rsidRDefault="009628A5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>De volgende basisregels zijn nog steeds van kracht</w:t>
      </w:r>
      <w:r w:rsid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voor alle leden, staf en toeschouwers</w:t>
      </w: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>:</w:t>
      </w:r>
    </w:p>
    <w:p w14:paraId="69F5CDC2" w14:textId="77777777" w:rsidR="004F1D59" w:rsidRDefault="004F1D59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</w:p>
    <w:p w14:paraId="04CC2419" w14:textId="501A2171" w:rsidR="004F1D59" w:rsidRPr="009628A5" w:rsidRDefault="004F1D59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Voor alles geldt: gezond verstand gebruiken staat voorop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.</w:t>
      </w:r>
    </w:p>
    <w:p w14:paraId="48069DA8" w14:textId="77777777" w:rsidR="009628A5" w:rsidRPr="009628A5" w:rsidRDefault="009628A5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</w:p>
    <w:p w14:paraId="40DB1D48" w14:textId="39298827" w:rsidR="009628A5" w:rsidRDefault="009628A5" w:rsidP="009628A5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>He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b je </w:t>
      </w: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klachten: blijf thuis en laat </w:t>
      </w:r>
      <w:r w:rsidR="004F1D59">
        <w:rPr>
          <w:rFonts w:eastAsia="Times New Roman" w:cstheme="minorHAnsi"/>
          <w:color w:val="333333"/>
          <w:sz w:val="23"/>
          <w:szCs w:val="23"/>
          <w:lang w:eastAsia="nl-NL"/>
        </w:rPr>
        <w:t>je</w:t>
      </w: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zo snel mogelijk testen;</w:t>
      </w:r>
      <w:r w:rsidRPr="009628A5">
        <w:t xml:space="preserve"> </w:t>
      </w: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>Neem contact op met de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9628A5">
        <w:rPr>
          <w:rFonts w:eastAsia="Times New Roman" w:cstheme="minorHAnsi"/>
          <w:color w:val="333333"/>
          <w:sz w:val="23"/>
          <w:szCs w:val="23"/>
          <w:lang w:eastAsia="nl-NL"/>
        </w:rPr>
        <w:t>GGD 0800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-1202;</w:t>
      </w:r>
    </w:p>
    <w:p w14:paraId="16C92D8B" w14:textId="0316CAB5" w:rsidR="004F1D59" w:rsidRPr="004F1D59" w:rsidRDefault="004F1D59" w:rsidP="004F1D59">
      <w:pPr>
        <w:pStyle w:val="Lijstalinea"/>
        <w:numPr>
          <w:ilvl w:val="0"/>
          <w:numId w:val="42"/>
        </w:numPr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Ga direct naar huis wanneer er tijdens de sportactiviteit klachten ontstaan zoals: neusverkoudheid, loopneus, niezen, keelpijn, (licht) hoesten, benauwdheid, verhoging, koorts en/of plotseling verlies van reuk of smaak: dit geldt voor iedereen;</w:t>
      </w:r>
    </w:p>
    <w:p w14:paraId="650543E9" w14:textId="66B3921B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Houd 1,5 m afstand met personen van 18 jaar of ouder (uitzondering tijdens het sporten);</w:t>
      </w:r>
    </w:p>
    <w:p w14:paraId="160B2EF8" w14:textId="77777777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Kinderen tot en met 18 jaar hoeven onderling geen 1.5 meter afstand te houden</w:t>
      </w:r>
    </w:p>
    <w:p w14:paraId="46159418" w14:textId="412F3C5C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Kinderen tot en met 12 jaar hoeven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helemaal </w:t>
      </w: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geen 1.5 afstand te houden</w:t>
      </w:r>
    </w:p>
    <w:p w14:paraId="44DF38CE" w14:textId="77777777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Kinderen van 13 tot en met 18 jaar houden 1.5 meter afstand van volwassenen</w:t>
      </w:r>
    </w:p>
    <w:p w14:paraId="429319BE" w14:textId="77777777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Vermijd drukte;</w:t>
      </w:r>
    </w:p>
    <w:p w14:paraId="204F5EE0" w14:textId="77777777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Hoest en nies in je ellenboog en gebruik papieren zakdoekjes;</w:t>
      </w:r>
    </w:p>
    <w:p w14:paraId="1FF76A7A" w14:textId="77777777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Was vaak je handen met water en zeep of desinfecteer met handalcohol, voor en na bezoek sportlocatie;</w:t>
      </w:r>
    </w:p>
    <w:p w14:paraId="71BC9F83" w14:textId="77777777" w:rsidR="004F1D59" w:rsidRPr="004F1D59" w:rsidRDefault="004F1D59" w:rsidP="004F1D59">
      <w:pPr>
        <w:pStyle w:val="Lijstalinea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Schud geen handen;</w:t>
      </w:r>
    </w:p>
    <w:p w14:paraId="5417B41C" w14:textId="77777777" w:rsidR="009628A5" w:rsidRDefault="009628A5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</w:p>
    <w:p w14:paraId="4F38EEAE" w14:textId="06025A84" w:rsidR="003B428E" w:rsidRDefault="003B428E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De regel is dat iedereen </w:t>
      </w:r>
      <w:r w:rsidR="009628A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boven de 18 jaar </w:t>
      </w:r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1,5 meter afstand houdt. Maar voor de sportsector is een </w:t>
      </w:r>
      <w:proofErr w:type="gramStart"/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>uitzondering</w:t>
      </w:r>
      <w:proofErr w:type="gramEnd"/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gemaakt</w:t>
      </w:r>
      <w:r w:rsidR="009628A5">
        <w:rPr>
          <w:rFonts w:eastAsia="Times New Roman" w:cstheme="minorHAnsi"/>
          <w:color w:val="333333"/>
          <w:sz w:val="23"/>
          <w:szCs w:val="23"/>
          <w:lang w:eastAsia="nl-NL"/>
        </w:rPr>
        <w:t>,</w:t>
      </w:r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om in de sport en spelsituaties waar dit niet mogelijk is de 1,5 meter afstand </w:t>
      </w:r>
      <w:r w:rsidRPr="009628A5">
        <w:rPr>
          <w:rFonts w:eastAsia="Times New Roman" w:cstheme="minorHAnsi"/>
          <w:color w:val="333333"/>
          <w:sz w:val="23"/>
          <w:szCs w:val="23"/>
          <w:u w:val="single"/>
          <w:lang w:eastAsia="nl-NL"/>
        </w:rPr>
        <w:t>tijdelijk</w:t>
      </w:r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/zo </w:t>
      </w:r>
      <w:r w:rsidR="009628A5" w:rsidRPr="003B428E">
        <w:rPr>
          <w:rFonts w:eastAsia="Times New Roman" w:cstheme="minorHAnsi"/>
          <w:color w:val="333333"/>
          <w:sz w:val="23"/>
          <w:szCs w:val="23"/>
          <w:lang w:eastAsia="nl-NL"/>
        </w:rPr>
        <w:t>kort mogelijk</w:t>
      </w:r>
      <w:r w:rsidRPr="003B428E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los te laten. </w:t>
      </w:r>
    </w:p>
    <w:p w14:paraId="23573D17" w14:textId="64CF6B9A" w:rsidR="009628A5" w:rsidRDefault="009628A5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</w:p>
    <w:p w14:paraId="045FE165" w14:textId="2F43C57C" w:rsidR="009628A5" w:rsidRPr="003B428E" w:rsidRDefault="009628A5" w:rsidP="009628A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De vereniging heeft de verantwoordelijkheid voor de activiteiten. De vereniging zorgt en ziet </w:t>
      </w:r>
      <w:r w:rsidR="004F1D59">
        <w:rPr>
          <w:rFonts w:eastAsia="Times New Roman" w:cstheme="minorHAnsi"/>
          <w:color w:val="333333"/>
          <w:sz w:val="23"/>
          <w:szCs w:val="23"/>
          <w:lang w:eastAsia="nl-NL"/>
        </w:rPr>
        <w:t>erop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toe dat onze leden binnen de geldende kaders kunnen sporten.</w:t>
      </w:r>
    </w:p>
    <w:p w14:paraId="562960CD" w14:textId="77777777" w:rsidR="003B428E" w:rsidRPr="003B428E" w:rsidRDefault="003B428E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</w:p>
    <w:p w14:paraId="26B61DD5" w14:textId="77777777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b/>
          <w:bCs/>
          <w:color w:val="000000"/>
          <w:sz w:val="23"/>
          <w:szCs w:val="23"/>
          <w:lang w:eastAsia="nl-NL"/>
        </w:rPr>
        <w:t>Voor sportaanbieders, bestuursleden en beheerders van sportaccommodaties en openbare ruimtes</w:t>
      </w:r>
    </w:p>
    <w:p w14:paraId="33A33DCF" w14:textId="609AB5A5" w:rsidR="00581754" w:rsidRPr="00581754" w:rsidRDefault="005F518A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De</w:t>
      </w:r>
      <w:r w:rsidR="00FD5A5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sportactiviteiten zijn gemeld bij de gemeente. De gemeente heeft het recht tijdens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FD5A5B">
        <w:rPr>
          <w:rFonts w:eastAsia="Times New Roman" w:cstheme="minorHAnsi"/>
          <w:color w:val="333333"/>
          <w:sz w:val="23"/>
          <w:szCs w:val="23"/>
          <w:lang w:eastAsia="nl-NL"/>
        </w:rPr>
        <w:t>trainingen te controleren of de maatregelen worden nageleefd.</w:t>
      </w:r>
    </w:p>
    <w:p w14:paraId="18870857" w14:textId="7AA04239" w:rsidR="00581754" w:rsidRPr="00581754" w:rsidRDefault="00FD5A5B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Ferry Roek</w:t>
      </w:r>
      <w:r w:rsidR="00AC541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(06-20336509)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is aanspreekpunt voor 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>de locatie en voor de gemeente;</w:t>
      </w:r>
    </w:p>
    <w:p w14:paraId="0F57B8CA" w14:textId="04AAD104" w:rsidR="00581754" w:rsidRPr="00122E27" w:rsidRDefault="00122E2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Er is een</w:t>
      </w:r>
      <w:r w:rsidR="00581754" w:rsidRP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5F518A" w:rsidRPr="00122E27">
        <w:rPr>
          <w:rFonts w:eastAsia="Times New Roman" w:cstheme="minorHAnsi"/>
          <w:color w:val="333333"/>
          <w:sz w:val="23"/>
          <w:szCs w:val="23"/>
          <w:lang w:eastAsia="nl-NL"/>
        </w:rPr>
        <w:t>EHBO-koffer</w:t>
      </w:r>
      <w:r w:rsidR="00581754" w:rsidRP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en een AED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aanwezig op het complex</w:t>
      </w:r>
      <w:r w:rsidR="00581754" w:rsidRPr="00122E27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3358E64A" w14:textId="08ED7764" w:rsidR="00FD5A5B" w:rsidRDefault="00FD5A5B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Sandra van der Duin</w:t>
      </w:r>
      <w:r w:rsid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AC541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(06-28225076) </w:t>
      </w:r>
      <w:r w:rsidR="00122E27">
        <w:rPr>
          <w:rFonts w:eastAsia="Times New Roman" w:cstheme="minorHAnsi"/>
          <w:color w:val="333333"/>
          <w:sz w:val="23"/>
          <w:szCs w:val="23"/>
          <w:lang w:eastAsia="nl-NL"/>
        </w:rPr>
        <w:t>is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corona-verantwoordelijke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, voor algemene/inhoudelijke vragen </w:t>
      </w:r>
      <w:r w:rsid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over de Corona maatregelen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k</w:t>
      </w:r>
      <w:r w:rsidR="005F518A">
        <w:rPr>
          <w:rFonts w:eastAsia="Times New Roman" w:cstheme="minorHAnsi"/>
          <w:color w:val="333333"/>
          <w:sz w:val="23"/>
          <w:szCs w:val="23"/>
          <w:lang w:eastAsia="nl-NL"/>
        </w:rPr>
        <w:t xml:space="preserve">un je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contact met haar opnemen</w:t>
      </w:r>
      <w:r w:rsidR="00122E27">
        <w:rPr>
          <w:rFonts w:eastAsia="Times New Roman" w:cstheme="minorHAnsi"/>
          <w:color w:val="333333"/>
          <w:sz w:val="23"/>
          <w:szCs w:val="23"/>
          <w:lang w:eastAsia="nl-NL"/>
        </w:rPr>
        <w:t>.</w:t>
      </w:r>
    </w:p>
    <w:p w14:paraId="7487749B" w14:textId="781993D4" w:rsidR="00581754" w:rsidRPr="00581754" w:rsidRDefault="00FD5A5B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Tijdens trainingen is </w:t>
      </w:r>
      <w:r w:rsidR="005F518A">
        <w:rPr>
          <w:rFonts w:eastAsia="Times New Roman" w:cstheme="minorHAnsi"/>
          <w:color w:val="333333"/>
          <w:sz w:val="23"/>
          <w:szCs w:val="23"/>
          <w:lang w:eastAsia="nl-NL"/>
        </w:rPr>
        <w:t>voorlopig nog een</w:t>
      </w:r>
      <w:r w:rsid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toezichthouder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aanwezig</w:t>
      </w:r>
      <w:r w:rsidR="005F518A">
        <w:rPr>
          <w:rFonts w:eastAsia="Times New Roman" w:cstheme="minorHAnsi"/>
          <w:color w:val="333333"/>
          <w:sz w:val="23"/>
          <w:szCs w:val="23"/>
          <w:lang w:eastAsia="nl-NL"/>
        </w:rPr>
        <w:t>.</w:t>
      </w:r>
      <w:r w:rsidRP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Zij zijn te herkennen aan </w:t>
      </w:r>
      <w:r w:rsidR="005F518A">
        <w:rPr>
          <w:rFonts w:eastAsia="Times New Roman" w:cstheme="minorHAnsi"/>
          <w:color w:val="333333"/>
          <w:sz w:val="23"/>
          <w:szCs w:val="23"/>
          <w:lang w:eastAsia="nl-NL"/>
        </w:rPr>
        <w:t>het</w:t>
      </w:r>
      <w:r w:rsidR="00122E27" w:rsidRP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5F518A">
        <w:rPr>
          <w:rFonts w:eastAsia="Times New Roman" w:cstheme="minorHAnsi"/>
          <w:color w:val="333333"/>
          <w:sz w:val="23"/>
          <w:szCs w:val="23"/>
          <w:lang w:eastAsia="nl-NL"/>
        </w:rPr>
        <w:t>oranje</w:t>
      </w:r>
      <w:r w:rsidR="00581754" w:rsidRPr="00122E27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hesje;</w:t>
      </w:r>
    </w:p>
    <w:p w14:paraId="0B914257" w14:textId="27D34D4C" w:rsidR="00581754" w:rsidRPr="00581754" w:rsidRDefault="005F518A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color w:val="333333"/>
          <w:sz w:val="23"/>
          <w:szCs w:val="23"/>
          <w:lang w:eastAsia="nl-NL"/>
        </w:rPr>
        <w:t>Neem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de gebruikelijke hygiëne maatregelen in acht;</w:t>
      </w:r>
    </w:p>
    <w:p w14:paraId="5EAAC9F6" w14:textId="5A767AEF" w:rsidR="00581754" w:rsidRPr="00581754" w:rsidRDefault="005F518A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color w:val="333333"/>
          <w:sz w:val="23"/>
          <w:szCs w:val="23"/>
          <w:lang w:eastAsia="nl-NL"/>
        </w:rPr>
        <w:t>Trainers</w:t>
      </w:r>
      <w:r w:rsidR="00FD5A5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D63E8B">
        <w:rPr>
          <w:rFonts w:eastAsia="Times New Roman" w:cstheme="minorHAnsi"/>
          <w:color w:val="333333"/>
          <w:sz w:val="23"/>
          <w:szCs w:val="23"/>
          <w:lang w:eastAsia="nl-NL"/>
        </w:rPr>
        <w:t>zijn ingelicht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over de wijze waarop ze op een verantwoorde en veilige manier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training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kunnen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geven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5912D1B6" w14:textId="77777777" w:rsidR="00D63E8B" w:rsidRDefault="00D63E8B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D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e regels van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de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locatie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zijn gecommuniceerd 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met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de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trainers, sporters en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de</w:t>
      </w:r>
      <w:r w:rsidR="00581754" w:rsidRPr="00581754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ouders. </w:t>
      </w:r>
    </w:p>
    <w:p w14:paraId="420409CF" w14:textId="77777777" w:rsidR="00D63E8B" w:rsidRPr="00D63E8B" w:rsidRDefault="00D63E8B" w:rsidP="003B428E">
      <w:pPr>
        <w:pStyle w:val="Lijstalinea"/>
        <w:numPr>
          <w:ilvl w:val="0"/>
          <w:numId w:val="12"/>
        </w:numPr>
        <w:spacing w:after="0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D</w:t>
      </w:r>
      <w:r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e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(</w:t>
      </w:r>
      <w:r w:rsidRPr="00D63E8B">
        <w:rPr>
          <w:rFonts w:eastAsia="Times New Roman" w:cstheme="minorHAnsi"/>
          <w:color w:val="333333"/>
          <w:sz w:val="23"/>
          <w:szCs w:val="23"/>
          <w:lang w:eastAsia="nl-NL"/>
        </w:rPr>
        <w:t>hygiëne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)</w:t>
      </w:r>
      <w:r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regels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hangen</w:t>
      </w:r>
      <w:r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bij de ingang van de sportaccommodatie én bij de sportvelden binnen de accommodatie;</w:t>
      </w:r>
    </w:p>
    <w:p w14:paraId="2FF92A1C" w14:textId="4C91DC97" w:rsidR="00581754" w:rsidRDefault="005F518A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D63E8B">
        <w:rPr>
          <w:rFonts w:eastAsia="Times New Roman" w:cstheme="minorHAnsi"/>
          <w:color w:val="333333"/>
          <w:sz w:val="23"/>
          <w:szCs w:val="23"/>
          <w:lang w:eastAsia="nl-NL"/>
        </w:rPr>
        <w:t>T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>rainers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en toezichthouders</w:t>
      </w:r>
      <w:r w:rsid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spreken de 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sporters </w:t>
      </w:r>
      <w:r w:rsid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aan 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>bij overtreding van ongewenst gedrag;</w:t>
      </w:r>
    </w:p>
    <w:p w14:paraId="175EE5C1" w14:textId="5B96075C" w:rsidR="00581754" w:rsidRPr="00122E27" w:rsidRDefault="00122E2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Fietsen worden geparkeerd in de fietsenrekken direct </w:t>
      </w:r>
      <w:r w:rsidR="005F518A">
        <w:rPr>
          <w:rFonts w:eastAsia="Times New Roman" w:cstheme="minorHAnsi"/>
          <w:color w:val="333333"/>
          <w:sz w:val="23"/>
          <w:szCs w:val="23"/>
          <w:lang w:eastAsia="nl-NL"/>
        </w:rPr>
        <w:t>naast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de hoofdingang. Auto’s kunnen geparkeerd worden op de parkeerplaatsen bij de tennisbaan</w:t>
      </w:r>
      <w:r w:rsidR="00581754" w:rsidRPr="00122E27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2EA0D5AF" w14:textId="599310CA" w:rsidR="00D63E8B" w:rsidRDefault="00A04D4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lastRenderedPageBreak/>
        <w:t>De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kantine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is weer opengesteld;</w:t>
      </w:r>
    </w:p>
    <w:p w14:paraId="4301946A" w14:textId="77777777" w:rsidR="00581754" w:rsidRPr="00D63E8B" w:rsidRDefault="00E558AA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Er zijn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persoonlijke hygiënemiddelen en schoonmaakmiddelen voor materialen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aanwezig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</w:p>
    <w:p w14:paraId="2EA76FF0" w14:textId="46FC3F5F" w:rsidR="00581754" w:rsidRDefault="00122E2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Er is contact met de </w:t>
      </w:r>
      <w:r w:rsidR="00581754" w:rsidRPr="00D63E8B">
        <w:rPr>
          <w:rFonts w:eastAsia="Times New Roman" w:cstheme="minorHAnsi"/>
          <w:color w:val="333333"/>
          <w:sz w:val="23"/>
          <w:szCs w:val="23"/>
          <w:lang w:eastAsia="nl-NL"/>
        </w:rPr>
        <w:t>(mede)gebruikers van de accommodatie.</w:t>
      </w:r>
    </w:p>
    <w:p w14:paraId="5618045D" w14:textId="7741A12A" w:rsidR="00A04D47" w:rsidRDefault="00A04D4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Wedstrijden en toernooien zijn weer toegestaan.</w:t>
      </w:r>
    </w:p>
    <w:p w14:paraId="2BD0B2BC" w14:textId="4658B45A" w:rsidR="00A04D47" w:rsidRDefault="00A04D4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Er geldt een </w:t>
      </w:r>
      <w:proofErr w:type="gramStart"/>
      <w:r>
        <w:rPr>
          <w:rFonts w:eastAsia="Times New Roman" w:cstheme="minorHAnsi"/>
          <w:color w:val="333333"/>
          <w:sz w:val="23"/>
          <w:szCs w:val="23"/>
          <w:lang w:eastAsia="nl-NL"/>
        </w:rPr>
        <w:t>maximum aantal</w:t>
      </w:r>
      <w:proofErr w:type="gramEnd"/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van 250 toeschouwers zonder aanmelding en gezondheidscheck. Wanneer er meer toeschouwers/spelers zijn wordt een registratie en gezondheidscheck uitgevoerd.</w:t>
      </w:r>
    </w:p>
    <w:p w14:paraId="1435A294" w14:textId="77777777" w:rsidR="00A04D47" w:rsidRDefault="00A04D4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Het aantal toeschouwers is exclusief staf, officials en vrijwilligers.</w:t>
      </w:r>
    </w:p>
    <w:p w14:paraId="2B6BA8FB" w14:textId="1FDAFCA7" w:rsidR="00A04D47" w:rsidRPr="00D63E8B" w:rsidRDefault="00A04D47" w:rsidP="003B428E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Het aantal sporters en begeleiders per wedstrijd is niet groter dan noodzakelijk voor de sportactiviteit.</w:t>
      </w:r>
    </w:p>
    <w:p w14:paraId="50FD3A33" w14:textId="77777777" w:rsidR="005F518A" w:rsidRDefault="005F518A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</w:p>
    <w:p w14:paraId="687E2453" w14:textId="25A54964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Voor trainers, begeleiders en vrijwilligers</w:t>
      </w:r>
    </w:p>
    <w:p w14:paraId="44D71A95" w14:textId="42A027D4" w:rsidR="00581754" w:rsidRPr="00710216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Vermijd geforceerd stemgebruik</w:t>
      </w:r>
    </w:p>
    <w:p w14:paraId="24002ADB" w14:textId="4D5105F2" w:rsidR="00710216" w:rsidRPr="007412A1" w:rsidRDefault="007412A1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7412A1">
        <w:rPr>
          <w:rFonts w:eastAsia="Times New Roman" w:cstheme="minorHAnsi"/>
          <w:color w:val="000000"/>
          <w:sz w:val="23"/>
          <w:szCs w:val="23"/>
          <w:lang w:eastAsia="nl-NL"/>
        </w:rPr>
        <w:t xml:space="preserve">De kinderen </w:t>
      </w:r>
      <w:r w:rsidR="00557662">
        <w:rPr>
          <w:rFonts w:eastAsia="Times New Roman" w:cstheme="minorHAnsi"/>
          <w:color w:val="000000"/>
          <w:sz w:val="23"/>
          <w:szCs w:val="23"/>
          <w:lang w:eastAsia="nl-NL"/>
        </w:rPr>
        <w:t>mogen</w:t>
      </w:r>
      <w:r w:rsidRPr="007412A1">
        <w:rPr>
          <w:rFonts w:eastAsia="Times New Roman" w:cstheme="minorHAnsi"/>
          <w:color w:val="000000"/>
          <w:sz w:val="23"/>
          <w:szCs w:val="23"/>
          <w:lang w:eastAsia="nl-NL"/>
        </w:rPr>
        <w:t xml:space="preserve"> zelfstandig het terrein op</w:t>
      </w:r>
      <w:r w:rsidR="00557662">
        <w:rPr>
          <w:rFonts w:eastAsia="Times New Roman" w:cstheme="minorHAnsi"/>
          <w:color w:val="000000"/>
          <w:sz w:val="23"/>
          <w:szCs w:val="23"/>
          <w:lang w:eastAsia="nl-NL"/>
        </w:rPr>
        <w:t>;</w:t>
      </w:r>
    </w:p>
    <w:p w14:paraId="3578C9BC" w14:textId="71EA7DD2" w:rsidR="00581754" w:rsidRPr="00710216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>Zorg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dat de training klaar staat als de kinderen het veld op komen zodat je gelijk kunt beginnen;</w:t>
      </w:r>
    </w:p>
    <w:p w14:paraId="2C2E6E27" w14:textId="1A2766D7" w:rsidR="00581754" w:rsidRPr="00710216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>Handen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710216">
        <w:rPr>
          <w:rFonts w:eastAsia="Times New Roman" w:cstheme="minorHAnsi"/>
          <w:color w:val="333333"/>
          <w:sz w:val="23"/>
          <w:szCs w:val="23"/>
          <w:lang w:eastAsia="nl-NL"/>
        </w:rPr>
        <w:t>desinfecteren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voor aanvang training 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>en geen handen schudden;</w:t>
      </w:r>
    </w:p>
    <w:p w14:paraId="0C449534" w14:textId="62B387E9" w:rsidR="00581754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>Help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de kinderen om de regels zo goed mogelijk uit te voeren en spreek ze aan wanneer dat niet gebeurt;</w:t>
      </w:r>
    </w:p>
    <w:p w14:paraId="79F1FF58" w14:textId="41DD8A54" w:rsidR="00557662" w:rsidRPr="00557662" w:rsidRDefault="00557662" w:rsidP="00557662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 xml:space="preserve">Tijdens het sporten dient waar mogelijk 1,5 meter afstand te worden gehouden, maar als dat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een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oefening in de weg staat mag de</w:t>
      </w:r>
      <w:r w:rsidR="00DF58DC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1,5 meter afstand tijdelijk losgelaten worden;</w:t>
      </w:r>
    </w:p>
    <w:p w14:paraId="04FEAAA4" w14:textId="697F7F74" w:rsidR="00557662" w:rsidRPr="00557662" w:rsidRDefault="00557662" w:rsidP="00557662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 xml:space="preserve">Voorafgaand, tijdens de rustmomenten en na afloop van de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training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dienen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de senioren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wél 1,5 meter afstand tot elkaar te houden, waaronder in de kleedkamers en in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de kantine;</w:t>
      </w:r>
    </w:p>
    <w:p w14:paraId="472BA926" w14:textId="19317755" w:rsidR="00557662" w:rsidRPr="00557662" w:rsidRDefault="00557662" w:rsidP="00557662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Houd 1,5 meter afstand met sporters van 13 jaar en ouder tenzij noodzakelijk voor (veilige)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de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oefening;</w:t>
      </w:r>
    </w:p>
    <w:p w14:paraId="7104F5BC" w14:textId="3A1B2E93" w:rsidR="00557662" w:rsidRPr="00557662" w:rsidRDefault="00557662" w:rsidP="00557662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 xml:space="preserve">Trainers hoeven geen 1,5 meter afstand te houden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tot kinderen van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12 jaar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en jonger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60A1C007" w14:textId="77777777" w:rsidR="004F1D59" w:rsidRDefault="00557662" w:rsidP="004F1D59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Zorg ervoor dat sporters buiten de normale en noodzakelijke sport gerelateerd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contactmomenten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557662">
        <w:rPr>
          <w:rFonts w:eastAsia="Times New Roman" w:cstheme="minorHAnsi"/>
          <w:color w:val="333333"/>
          <w:sz w:val="23"/>
          <w:szCs w:val="23"/>
          <w:lang w:eastAsia="nl-NL"/>
        </w:rPr>
        <w:t>geen fysiek contact hebben zoals tijdens het vieren van een overwinningsmomenten of tijdens een</w:t>
      </w:r>
      <w:r w:rsid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wissel;</w:t>
      </w:r>
    </w:p>
    <w:p w14:paraId="75871CC9" w14:textId="31DC0467" w:rsidR="00581754" w:rsidRPr="004F1D59" w:rsidRDefault="00557662" w:rsidP="004F1D59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Weet</w:t>
      </w:r>
      <w:r w:rsidR="00581754" w:rsidRP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wie er aanwezig </w:t>
      </w:r>
      <w:r w:rsidRPr="004F1D59">
        <w:rPr>
          <w:rFonts w:eastAsia="Times New Roman" w:cstheme="minorHAnsi"/>
          <w:color w:val="333333"/>
          <w:sz w:val="23"/>
          <w:szCs w:val="23"/>
          <w:lang w:eastAsia="nl-NL"/>
        </w:rPr>
        <w:t>is</w:t>
      </w:r>
      <w:r w:rsidR="00581754" w:rsidRP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bij de training</w:t>
      </w:r>
      <w:r w:rsidR="00455319" w:rsidRP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. Iedereen dient zich aan of aan te melden bij de trainer. Je kan hiervoor de </w:t>
      </w:r>
      <w:proofErr w:type="gramStart"/>
      <w:r w:rsidR="001A3845" w:rsidRPr="004F1D59">
        <w:rPr>
          <w:rFonts w:eastAsia="Times New Roman" w:cstheme="minorHAnsi"/>
          <w:color w:val="333333"/>
          <w:sz w:val="23"/>
          <w:szCs w:val="23"/>
          <w:lang w:eastAsia="nl-NL"/>
        </w:rPr>
        <w:t>HEJA app</w:t>
      </w:r>
      <w:proofErr w:type="gramEnd"/>
      <w:r w:rsidR="00455319" w:rsidRPr="004F1D5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gebruiken.</w:t>
      </w:r>
    </w:p>
    <w:p w14:paraId="5B683D35" w14:textId="4680B543" w:rsidR="00581754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>Volg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de gebruikelijke voorschriften voor het gebruik en de schoonmaak van materialen;</w:t>
      </w:r>
    </w:p>
    <w:p w14:paraId="49011390" w14:textId="442244ED" w:rsidR="001A3845" w:rsidRPr="00710216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N</w:t>
      </w:r>
      <w:r w:rsidR="001A3845">
        <w:rPr>
          <w:rFonts w:eastAsia="Times New Roman" w:cstheme="minorHAnsi"/>
          <w:color w:val="333333"/>
          <w:sz w:val="23"/>
          <w:szCs w:val="23"/>
          <w:lang w:eastAsia="nl-NL"/>
        </w:rPr>
        <w:t>a iedere training, dus voordat de nieuwe groep start moeten alle ballen en materialen (waar handcontact mee is geweest)) gedesinfecteerd worden.</w:t>
      </w:r>
    </w:p>
    <w:p w14:paraId="49585813" w14:textId="305E595A" w:rsidR="00581754" w:rsidRPr="00710216" w:rsidRDefault="00557662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>Laat</w:t>
      </w:r>
      <w:r w:rsidR="00581754"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kinderen niet eerder toe dan 10 minuten voor de starttijd van de training/activiteit. </w:t>
      </w:r>
    </w:p>
    <w:p w14:paraId="4B329545" w14:textId="77777777" w:rsidR="00581754" w:rsidRPr="00710216" w:rsidRDefault="00581754" w:rsidP="003B428E">
      <w:pPr>
        <w:pStyle w:val="Lijstalinea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proofErr w:type="gramStart"/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>was</w:t>
      </w:r>
      <w:proofErr w:type="gramEnd"/>
      <w:r w:rsidRPr="00710216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of desinfecteer je handen na iedere training;</w:t>
      </w:r>
    </w:p>
    <w:p w14:paraId="649E7FAF" w14:textId="77777777" w:rsidR="00557662" w:rsidRDefault="00557662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</w:p>
    <w:p w14:paraId="6E9553ED" w14:textId="2E96A757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Voor sporters</w:t>
      </w:r>
    </w:p>
    <w:p w14:paraId="5DFE46EE" w14:textId="37AB95D4" w:rsidR="00581754" w:rsidRPr="001A3845" w:rsidRDefault="004F1D59" w:rsidP="003B428E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>Kom</w:t>
      </w:r>
      <w:r w:rsidR="00581754" w:rsidRPr="001A384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in sportkleding naar de sportlocatie. </w:t>
      </w:r>
    </w:p>
    <w:p w14:paraId="7EF410DE" w14:textId="4972A1AE" w:rsidR="00581754" w:rsidRPr="001A3845" w:rsidRDefault="00885709" w:rsidP="003B428E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>Kom</w:t>
      </w:r>
      <w:r w:rsidR="00581754" w:rsidRPr="001A384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niet eerder dan 10 minuten voor aanvang naar de </w:t>
      </w:r>
      <w:r w:rsidR="0045531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training. </w:t>
      </w:r>
    </w:p>
    <w:p w14:paraId="743810E0" w14:textId="132EFDC2" w:rsidR="00581754" w:rsidRDefault="00885709" w:rsidP="003B428E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>Volg</w:t>
      </w:r>
      <w:r w:rsidR="00581754" w:rsidRPr="001A384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altijd de aanwijzingen op van de organisatie</w:t>
      </w:r>
      <w:r w:rsidR="00C507F3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416C5F7B" w14:textId="2CC2296D" w:rsidR="00885709" w:rsidRDefault="00885709" w:rsidP="003B428E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885709">
        <w:rPr>
          <w:rFonts w:eastAsia="Times New Roman" w:cstheme="minorHAnsi"/>
          <w:color w:val="333333"/>
          <w:sz w:val="23"/>
          <w:szCs w:val="23"/>
          <w:lang w:eastAsia="nl-NL"/>
        </w:rPr>
        <w:t>Tijdens het sporten dien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en de senioren </w:t>
      </w:r>
      <w:r w:rsidRPr="00885709">
        <w:rPr>
          <w:rFonts w:eastAsia="Times New Roman" w:cstheme="minorHAnsi"/>
          <w:color w:val="333333"/>
          <w:sz w:val="23"/>
          <w:szCs w:val="23"/>
          <w:lang w:eastAsia="nl-NL"/>
        </w:rPr>
        <w:t>waar mogelijk 1,5 meter afstand t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e </w:t>
      </w:r>
      <w:r w:rsidRPr="00885709">
        <w:rPr>
          <w:rFonts w:eastAsia="Times New Roman" w:cstheme="minorHAnsi"/>
          <w:color w:val="333333"/>
          <w:sz w:val="23"/>
          <w:szCs w:val="23"/>
          <w:lang w:eastAsia="nl-NL"/>
        </w:rPr>
        <w:t>houden, maar als dat een normale oefening in de weg staat mag de1,5 meter afstand tijdelijk losgelaten worden;</w:t>
      </w:r>
    </w:p>
    <w:p w14:paraId="01010CC4" w14:textId="2F4D3EBB" w:rsidR="00581754" w:rsidRPr="001A3845" w:rsidRDefault="00581754" w:rsidP="003B428E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Materialen </w:t>
      </w:r>
      <w:r w:rsidR="00C507F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en ballen </w:t>
      </w: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die veel met de handen worden aangeraakt </w:t>
      </w:r>
      <w:r w:rsidR="00C507F3">
        <w:rPr>
          <w:rFonts w:eastAsia="Times New Roman" w:cstheme="minorHAnsi"/>
          <w:color w:val="333333"/>
          <w:sz w:val="23"/>
          <w:szCs w:val="23"/>
          <w:lang w:eastAsia="nl-NL"/>
        </w:rPr>
        <w:t>worden na iedere training gedesinfecteerd</w:t>
      </w: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289AECD7" w14:textId="5CFBA346" w:rsid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A3845">
        <w:rPr>
          <w:rFonts w:eastAsia="Times New Roman" w:cstheme="minorHAnsi"/>
          <w:color w:val="333333"/>
          <w:sz w:val="23"/>
          <w:szCs w:val="23"/>
          <w:lang w:eastAsia="nl-NL"/>
        </w:rPr>
        <w:t>Neem</w:t>
      </w:r>
      <w:r w:rsidR="00581754" w:rsidRPr="001A3845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je eigen bidon gevuld mee om uit te drinken;</w:t>
      </w:r>
    </w:p>
    <w:p w14:paraId="433E6CDB" w14:textId="4FCD3A15" w:rsid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88570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Houd er als sporter rekening mee dat wanneer de wedstrijd/training klaar is, 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je </w:t>
      </w:r>
      <w:r w:rsidRPr="00885709">
        <w:rPr>
          <w:rFonts w:eastAsia="Times New Roman" w:cstheme="minorHAnsi"/>
          <w:color w:val="333333"/>
          <w:sz w:val="23"/>
          <w:szCs w:val="23"/>
          <w:lang w:eastAsia="nl-NL"/>
        </w:rPr>
        <w:t>meetelt als publiek en 1,5 meter afstand moet aanhouden: tenzij je direct de locatie verlaat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5BB59368" w14:textId="426F323F" w:rsidR="00885709" w:rsidRP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t xml:space="preserve">Voorafgaand, tijdens de rustmomenten en na afloop van de training/wedstrijd dienen senioren wél 1,5 meter afstand tot elkaar te houden, waaronder in de kleedkamers en in de kantines; </w:t>
      </w:r>
    </w:p>
    <w:p w14:paraId="4E5A5BD2" w14:textId="5258BF84" w:rsidR="00885709" w:rsidRP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t xml:space="preserve">Zorg ervoor dat je buiten de noodzakelijke sport gerelateerde contactmomenten geen fysiek contact hebt zoals bij het vieren van een overwinnings-moment en tijdens een wissel; </w:t>
      </w:r>
    </w:p>
    <w:p w14:paraId="096BDAB0" w14:textId="1C2F261B" w:rsidR="00885709" w:rsidRP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lastRenderedPageBreak/>
        <w:t>Er wordt geadviseerd een mondkapje te dragen wanneer personen buiten je huishouden in één vervoersmiddel naar een training of uitwedstrijden</w:t>
      </w:r>
      <w:r w:rsidRPr="00885709">
        <w:t xml:space="preserve"> gaa</w:t>
      </w:r>
      <w:r>
        <w:t xml:space="preserve">t; </w:t>
      </w:r>
    </w:p>
    <w:p w14:paraId="7FE30BFA" w14:textId="39B9173D" w:rsidR="00885709" w:rsidRP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t xml:space="preserve">Blijf zoveel mogelijk bij je trainingsgroep </w:t>
      </w:r>
      <w:proofErr w:type="gramStart"/>
      <w:r>
        <w:t>indien</w:t>
      </w:r>
      <w:proofErr w:type="gramEnd"/>
      <w:r>
        <w:t xml:space="preserve"> er meerdere trainingsgroepen op de sportlocatie actief zijn; </w:t>
      </w:r>
    </w:p>
    <w:p w14:paraId="370AFA61" w14:textId="57C41E65" w:rsidR="00885709" w:rsidRPr="00885709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t xml:space="preserve">Gebruik zoveel mogelijk eigen materialen. </w:t>
      </w:r>
    </w:p>
    <w:p w14:paraId="5E9049B0" w14:textId="42081F46" w:rsidR="00885709" w:rsidRPr="00146410" w:rsidRDefault="00885709" w:rsidP="00885709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t xml:space="preserve">Materialen die veel met handen worden aangeraakt direct na de training reinigen met water en zeep of </w:t>
      </w:r>
      <w:r w:rsidR="00146410">
        <w:t>alcohol</w:t>
      </w:r>
      <w:r>
        <w:t>;</w:t>
      </w:r>
    </w:p>
    <w:p w14:paraId="6E7FDC6F" w14:textId="45432FBF" w:rsidR="00146410" w:rsidRPr="00146410" w:rsidRDefault="00146410" w:rsidP="00146410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Geforceerd stemgebruik of zingen langs en in het veld, zoals schreeuwen en spreekkoren, is niet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toegestaan;</w:t>
      </w:r>
    </w:p>
    <w:p w14:paraId="4CA4A68E" w14:textId="30413FB5" w:rsidR="00146410" w:rsidRPr="00146410" w:rsidRDefault="00146410" w:rsidP="00146410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Voor aanvang van de sportactiviteit kan er afhankelijk van de sportlocatie en hoeveelheid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personen voor een gezondheidscheck een aantal vragen worden gesteld,</w:t>
      </w:r>
    </w:p>
    <w:p w14:paraId="33E72EAC" w14:textId="77777777" w:rsidR="00885709" w:rsidRDefault="00885709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</w:p>
    <w:p w14:paraId="1C2EA5D1" w14:textId="0CC9C715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Voor ouders en verzorgers</w:t>
      </w:r>
    </w:p>
    <w:p w14:paraId="449BFC2C" w14:textId="52600AB5" w:rsidR="00581754" w:rsidRPr="00C507F3" w:rsidRDefault="00146410" w:rsidP="003B428E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C507F3">
        <w:rPr>
          <w:rFonts w:eastAsia="Times New Roman" w:cstheme="minorHAnsi"/>
          <w:color w:val="333333"/>
          <w:sz w:val="23"/>
          <w:szCs w:val="23"/>
          <w:lang w:eastAsia="nl-NL"/>
        </w:rPr>
        <w:t>Informeer</w:t>
      </w:r>
      <w:r w:rsidR="00581754" w:rsidRPr="00C507F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uw kinderen over de algemene veiligheids- en hygiëneregels en dat ze altijd de aanwijzingen van de begeleiding opvolgen;</w:t>
      </w:r>
    </w:p>
    <w:p w14:paraId="2F25F522" w14:textId="70BC9B28" w:rsidR="00581754" w:rsidRPr="00C507F3" w:rsidRDefault="00146410" w:rsidP="003B428E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C507F3">
        <w:rPr>
          <w:rFonts w:eastAsia="Times New Roman" w:cstheme="minorHAnsi"/>
          <w:color w:val="333333"/>
          <w:sz w:val="23"/>
          <w:szCs w:val="23"/>
          <w:lang w:eastAsia="nl-NL"/>
        </w:rPr>
        <w:t>Stem</w:t>
      </w:r>
      <w:r w:rsidR="00581754" w:rsidRPr="00C507F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met je kind </w:t>
      </w:r>
      <w:r w:rsidR="00455319">
        <w:rPr>
          <w:rFonts w:eastAsia="Times New Roman" w:cstheme="minorHAnsi"/>
          <w:color w:val="333333"/>
          <w:sz w:val="23"/>
          <w:szCs w:val="23"/>
          <w:lang w:eastAsia="nl-NL"/>
        </w:rPr>
        <w:t xml:space="preserve">en de trainer </w:t>
      </w:r>
      <w:r w:rsidR="00581754" w:rsidRPr="00C507F3">
        <w:rPr>
          <w:rFonts w:eastAsia="Times New Roman" w:cstheme="minorHAnsi"/>
          <w:color w:val="333333"/>
          <w:sz w:val="23"/>
          <w:szCs w:val="23"/>
          <w:lang w:eastAsia="nl-NL"/>
        </w:rPr>
        <w:t>je contactgegevens af zoals 06-nummer;</w:t>
      </w:r>
    </w:p>
    <w:p w14:paraId="5E39E853" w14:textId="2A3F575C" w:rsidR="00305CA3" w:rsidRDefault="00146410" w:rsidP="003B428E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Meld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je kind(eren) </w:t>
      </w:r>
      <w:r w:rsidR="008E24F0">
        <w:rPr>
          <w:rFonts w:eastAsia="Times New Roman" w:cstheme="minorHAnsi"/>
          <w:color w:val="333333"/>
          <w:sz w:val="23"/>
          <w:szCs w:val="23"/>
          <w:lang w:eastAsia="nl-NL"/>
        </w:rPr>
        <w:t>uiterlijk donderdagavond 20.00 uur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aan </w:t>
      </w:r>
      <w:r w:rsidR="008E24F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of af 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voor de </w:t>
      </w:r>
      <w:r w:rsidR="00C507F3" w:rsidRPr="00305CA3">
        <w:rPr>
          <w:rFonts w:eastAsia="Times New Roman" w:cstheme="minorHAnsi"/>
          <w:color w:val="333333"/>
          <w:sz w:val="23"/>
          <w:szCs w:val="23"/>
          <w:lang w:eastAsia="nl-NL"/>
        </w:rPr>
        <w:t>training</w:t>
      </w:r>
      <w:r w:rsidR="008E24F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van vrijdag.</w:t>
      </w:r>
      <w:r w:rsidR="00305CA3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</w:p>
    <w:p w14:paraId="6E92A339" w14:textId="3BF5AFAA" w:rsidR="00581754" w:rsidRPr="00305CA3" w:rsidRDefault="00146410" w:rsidP="003B428E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Breng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je kind(eren) alleen naar </w:t>
      </w:r>
      <w:r w:rsid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het </w:t>
      </w:r>
      <w:proofErr w:type="spellStart"/>
      <w:r w:rsidR="00305CA3">
        <w:rPr>
          <w:rFonts w:eastAsia="Times New Roman" w:cstheme="minorHAnsi"/>
          <w:color w:val="333333"/>
          <w:sz w:val="23"/>
          <w:szCs w:val="23"/>
          <w:lang w:eastAsia="nl-NL"/>
        </w:rPr>
        <w:t>beachpark</w:t>
      </w:r>
      <w:proofErr w:type="spellEnd"/>
      <w:r w:rsid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wanneer er een </w:t>
      </w:r>
      <w:r w:rsidR="00305CA3">
        <w:rPr>
          <w:rFonts w:eastAsia="Times New Roman" w:cstheme="minorHAnsi"/>
          <w:color w:val="333333"/>
          <w:sz w:val="23"/>
          <w:szCs w:val="23"/>
          <w:lang w:eastAsia="nl-NL"/>
        </w:rPr>
        <w:t>training</w:t>
      </w:r>
      <w:r w:rsidR="00581754"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voor jouw kind(eren) gepland staat;</w:t>
      </w:r>
    </w:p>
    <w:p w14:paraId="4418E58E" w14:textId="69A1840B" w:rsidR="00581754" w:rsidRDefault="00146410" w:rsidP="003B428E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C507F3">
        <w:rPr>
          <w:rFonts w:eastAsia="Times New Roman" w:cstheme="minorHAnsi"/>
          <w:color w:val="333333"/>
          <w:sz w:val="23"/>
          <w:szCs w:val="23"/>
          <w:lang w:eastAsia="nl-NL"/>
        </w:rPr>
        <w:t>Kom</w:t>
      </w:r>
      <w:r w:rsidR="00581754" w:rsidRPr="00C507F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niet eerder dan 10 minuten voor aanvang van de </w:t>
      </w:r>
      <w:r w:rsidR="008E24F0">
        <w:rPr>
          <w:rFonts w:eastAsia="Times New Roman" w:cstheme="minorHAnsi"/>
          <w:color w:val="333333"/>
          <w:sz w:val="23"/>
          <w:szCs w:val="23"/>
          <w:lang w:eastAsia="nl-NL"/>
        </w:rPr>
        <w:t>training</w:t>
      </w:r>
      <w:r w:rsidR="00581754" w:rsidRPr="00C507F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op </w:t>
      </w:r>
      <w:r w:rsidR="008E24F0">
        <w:rPr>
          <w:rFonts w:eastAsia="Times New Roman" w:cstheme="minorHAnsi"/>
          <w:color w:val="333333"/>
          <w:sz w:val="23"/>
          <w:szCs w:val="23"/>
          <w:lang w:eastAsia="nl-NL"/>
        </w:rPr>
        <w:t>Beachpark</w:t>
      </w:r>
      <w:r w:rsidR="00581754" w:rsidRPr="00C507F3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74539600" w14:textId="7F93EE8E" w:rsidR="00146410" w:rsidRPr="00C507F3" w:rsidRDefault="00146410" w:rsidP="003B428E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Toeschouwers dienen plaats te nemen in de kantine of op het terras</w:t>
      </w:r>
    </w:p>
    <w:p w14:paraId="7A54CC8A" w14:textId="1E102A74" w:rsidR="00146410" w:rsidRDefault="00370A1F" w:rsidP="00146410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Houd</w:t>
      </w:r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1,5 meter afstand op </w:t>
      </w:r>
      <w:r w:rsid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het </w:t>
      </w:r>
      <w:proofErr w:type="spellStart"/>
      <w:r w:rsidR="00146410">
        <w:rPr>
          <w:rFonts w:eastAsia="Times New Roman" w:cstheme="minorHAnsi"/>
          <w:color w:val="333333"/>
          <w:sz w:val="23"/>
          <w:szCs w:val="23"/>
          <w:lang w:eastAsia="nl-NL"/>
        </w:rPr>
        <w:t>beachpark</w:t>
      </w:r>
      <w:proofErr w:type="spellEnd"/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>, de tribune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en</w:t>
      </w:r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in de kantine;</w:t>
      </w:r>
    </w:p>
    <w:p w14:paraId="6D3956CA" w14:textId="1BF2C69F" w:rsidR="00370A1F" w:rsidRPr="00146410" w:rsidRDefault="00370A1F" w:rsidP="00146410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Toeschouwers langs de hekken op het veld zijn niet toegestaan</w:t>
      </w:r>
    </w:p>
    <w:p w14:paraId="0B616113" w14:textId="4DB72167" w:rsidR="00146410" w:rsidRPr="00370A1F" w:rsidRDefault="00370A1F" w:rsidP="00370A1F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Voor</w:t>
      </w:r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buiten gelden maximum aantallen van 250 toeschouwers zonder reservering en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146410" w:rsidRPr="00370A1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gezondheidscheck, zonder </w:t>
      </w:r>
      <w:proofErr w:type="spellStart"/>
      <w:r w:rsidR="00146410" w:rsidRPr="00370A1F">
        <w:rPr>
          <w:rFonts w:eastAsia="Times New Roman" w:cstheme="minorHAnsi"/>
          <w:color w:val="333333"/>
          <w:sz w:val="23"/>
          <w:szCs w:val="23"/>
          <w:lang w:eastAsia="nl-NL"/>
        </w:rPr>
        <w:t>placering</w:t>
      </w:r>
      <w:proofErr w:type="spellEnd"/>
      <w:r w:rsidR="00146410" w:rsidRPr="00370A1F"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4FB8DAD8" w14:textId="7E716AB6" w:rsidR="00146410" w:rsidRPr="00370A1F" w:rsidRDefault="00370A1F" w:rsidP="00370A1F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Volg</w:t>
      </w:r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altijd de aanwijzingen op van de organisatie, bijvoorbeeld de trainers, begeleiders en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146410" w:rsidRPr="00370A1F">
        <w:rPr>
          <w:rFonts w:eastAsia="Times New Roman" w:cstheme="minorHAnsi"/>
          <w:color w:val="333333"/>
          <w:sz w:val="23"/>
          <w:szCs w:val="23"/>
          <w:lang w:eastAsia="nl-NL"/>
        </w:rPr>
        <w:t>bestuursleden;</w:t>
      </w:r>
    </w:p>
    <w:p w14:paraId="67B1ACF5" w14:textId="4D5E1DBE" w:rsidR="00146410" w:rsidRPr="00370A1F" w:rsidRDefault="00370A1F" w:rsidP="00370A1F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Voor</w:t>
      </w:r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aanvang van de sportactiviteit kan er voor een gezondheidscheck een aantal vragen over uw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146410" w:rsidRPr="00370A1F">
        <w:rPr>
          <w:rFonts w:eastAsia="Times New Roman" w:cstheme="minorHAnsi"/>
          <w:color w:val="333333"/>
          <w:sz w:val="23"/>
          <w:szCs w:val="23"/>
          <w:lang w:eastAsia="nl-NL"/>
        </w:rPr>
        <w:t>kind worden gesteld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>;</w:t>
      </w:r>
    </w:p>
    <w:p w14:paraId="6882DBEA" w14:textId="77777777" w:rsidR="00370A1F" w:rsidRDefault="00370A1F" w:rsidP="00370A1F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146410">
        <w:rPr>
          <w:rFonts w:eastAsia="Times New Roman" w:cstheme="minorHAnsi"/>
          <w:color w:val="333333"/>
          <w:sz w:val="23"/>
          <w:szCs w:val="23"/>
          <w:lang w:eastAsia="nl-NL"/>
        </w:rPr>
        <w:t>Geforceerd</w:t>
      </w:r>
      <w:r w:rsidR="00146410" w:rsidRPr="0014641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stemgebruik of zingen langs en in het veld, zoals schreeuwen en spreekkoren, is niet</w:t>
      </w:r>
      <w:r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146410" w:rsidRPr="00370A1F">
        <w:rPr>
          <w:rFonts w:eastAsia="Times New Roman" w:cstheme="minorHAnsi"/>
          <w:color w:val="333333"/>
          <w:sz w:val="23"/>
          <w:szCs w:val="23"/>
          <w:lang w:eastAsia="nl-NL"/>
        </w:rPr>
        <w:t>toegestaan;</w:t>
      </w:r>
    </w:p>
    <w:p w14:paraId="5850F0FD" w14:textId="4619D811" w:rsidR="00370A1F" w:rsidRPr="00370A1F" w:rsidRDefault="00370A1F" w:rsidP="00370A1F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70A1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Er wordt geadviseerd een mondkapje te dragen wanneer personen buiten je huishouden in één vervoersmiddel naar een training of uitwedstrijden gaat; </w:t>
      </w:r>
    </w:p>
    <w:p w14:paraId="72CD7965" w14:textId="77777777" w:rsidR="00146410" w:rsidRPr="00146410" w:rsidRDefault="00146410" w:rsidP="0014641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</w:p>
    <w:p w14:paraId="13927F4E" w14:textId="77777777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Attributen/Voorwerpen</w:t>
      </w:r>
    </w:p>
    <w:p w14:paraId="762A8217" w14:textId="77777777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color w:val="333333"/>
          <w:sz w:val="23"/>
          <w:szCs w:val="23"/>
          <w:lang w:eastAsia="nl-NL"/>
        </w:rPr>
        <w:t>Gemeenschappelijk gebruik (ballen), hygiëne</w:t>
      </w:r>
    </w:p>
    <w:p w14:paraId="57CD9361" w14:textId="77777777" w:rsidR="00581754" w:rsidRPr="00305CA3" w:rsidRDefault="00581754" w:rsidP="003B428E">
      <w:pPr>
        <w:pStyle w:val="Lijstalinea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We zorgen vooraf voor goede hygiëne m.b.t. handen schoonmaken en ontsmetten e.d.</w:t>
      </w:r>
    </w:p>
    <w:p w14:paraId="6BFF80C2" w14:textId="41A5911B" w:rsidR="00581754" w:rsidRPr="00305CA3" w:rsidRDefault="00581754" w:rsidP="003B428E">
      <w:pPr>
        <w:pStyle w:val="Lijstalinea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We zorgen dat de materialen die we gebruiken niet een besmettingshaard gaan vormen</w:t>
      </w:r>
    </w:p>
    <w:p w14:paraId="4A1BA011" w14:textId="77777777" w:rsidR="00581754" w:rsidRDefault="00305CA3" w:rsidP="003B428E">
      <w:pPr>
        <w:pStyle w:val="Lijstalinea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Materialen en ballen worden na iedere training gedesinfecteerd.</w:t>
      </w:r>
    </w:p>
    <w:p w14:paraId="20D88B1D" w14:textId="77777777" w:rsidR="00305CA3" w:rsidRPr="00305CA3" w:rsidRDefault="00305CA3" w:rsidP="003B428E">
      <w:pPr>
        <w:pStyle w:val="Lijstalinea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color w:val="333333"/>
          <w:sz w:val="23"/>
          <w:szCs w:val="23"/>
          <w:lang w:eastAsia="nl-NL"/>
        </w:rPr>
        <w:t>Handen worden voor en na iedere training gedesinfecteerd</w:t>
      </w:r>
    </w:p>
    <w:p w14:paraId="2E5D9055" w14:textId="09A7314F" w:rsidR="00581754" w:rsidRPr="00305CA3" w:rsidRDefault="00581754" w:rsidP="003B428E">
      <w:pPr>
        <w:pStyle w:val="Lijstalinea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Controle op desinfectie voor, tijdens en na training is onder verantwoordelijkheid trainer</w:t>
      </w:r>
      <w:r w:rsidR="008E24F0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en/of toezichthouder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.</w:t>
      </w:r>
    </w:p>
    <w:p w14:paraId="67C5E250" w14:textId="77777777" w:rsidR="00370A1F" w:rsidRDefault="00370A1F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</w:p>
    <w:p w14:paraId="5676DA94" w14:textId="07BC8EFB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Accommodatie</w:t>
      </w:r>
    </w:p>
    <w:p w14:paraId="28AC4778" w14:textId="77777777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color w:val="333333"/>
          <w:sz w:val="23"/>
          <w:szCs w:val="23"/>
          <w:lang w:eastAsia="nl-NL"/>
        </w:rPr>
        <w:t>Entree, routing, toezicht, hygiëne</w:t>
      </w:r>
    </w:p>
    <w:p w14:paraId="743E890D" w14:textId="77777777" w:rsidR="00581754" w:rsidRPr="00305CA3" w:rsidRDefault="00581754" w:rsidP="003B428E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Accommodatie betreft </w:t>
      </w:r>
      <w:r w:rsidR="00305CA3">
        <w:rPr>
          <w:rFonts w:eastAsia="Times New Roman" w:cstheme="minorHAnsi"/>
          <w:color w:val="333333"/>
          <w:sz w:val="23"/>
          <w:szCs w:val="23"/>
          <w:lang w:eastAsia="nl-NL"/>
        </w:rPr>
        <w:t>Beachpark Stadskanaal</w:t>
      </w:r>
      <w:r w:rsidR="0045509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(bij de tennisvelden)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.</w:t>
      </w:r>
    </w:p>
    <w:p w14:paraId="1E1CBC59" w14:textId="77777777" w:rsidR="00581754" w:rsidRPr="00305CA3" w:rsidRDefault="00581754" w:rsidP="003B428E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Sporters komen en gaan met eigen vervoer of worden gebracht door</w:t>
      </w:r>
      <w:r w:rsid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een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ouder.</w:t>
      </w:r>
    </w:p>
    <w:p w14:paraId="733E163E" w14:textId="43EAF99F" w:rsidR="00581754" w:rsidRPr="00305CA3" w:rsidRDefault="00581754" w:rsidP="003B428E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Sporters worden 1</w:t>
      </w:r>
      <w:r w:rsidR="0045509F">
        <w:rPr>
          <w:rFonts w:eastAsia="Times New Roman" w:cstheme="minorHAnsi"/>
          <w:color w:val="333333"/>
          <w:sz w:val="23"/>
          <w:szCs w:val="23"/>
          <w:lang w:eastAsia="nl-NL"/>
        </w:rPr>
        <w:t>0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minuten voor de training verwacht </w:t>
      </w:r>
    </w:p>
    <w:p w14:paraId="41F04181" w14:textId="3D3B8BF0" w:rsidR="00581754" w:rsidRPr="00305CA3" w:rsidRDefault="00581754" w:rsidP="003B428E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De </w:t>
      </w:r>
      <w:r w:rsidR="00370A1F">
        <w:rPr>
          <w:rFonts w:eastAsia="Times New Roman" w:cstheme="minorHAnsi"/>
          <w:color w:val="333333"/>
          <w:sz w:val="23"/>
          <w:szCs w:val="23"/>
          <w:lang w:eastAsia="nl-NL"/>
        </w:rPr>
        <w:t>toezichthouder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is verantwoordelijk voor het noodzakelijke toezicht op het gebruik van de accommodatie</w:t>
      </w:r>
      <w:r w:rsidR="00370A1F">
        <w:rPr>
          <w:rFonts w:eastAsia="Times New Roman" w:cstheme="minorHAnsi"/>
          <w:color w:val="333333"/>
          <w:sz w:val="23"/>
          <w:szCs w:val="23"/>
          <w:lang w:eastAsia="nl-NL"/>
        </w:rPr>
        <w:t>,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</w:t>
      </w:r>
      <w:r w:rsidR="00370A1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materialen 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c.q. de </w:t>
      </w:r>
      <w:proofErr w:type="spellStart"/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>sportspecifieke</w:t>
      </w:r>
      <w:proofErr w:type="spellEnd"/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veiligheid.</w:t>
      </w:r>
    </w:p>
    <w:p w14:paraId="77D88FC2" w14:textId="550BD3A6" w:rsidR="00581754" w:rsidRPr="00370A1F" w:rsidRDefault="00581754" w:rsidP="00370A1F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De trainer </w:t>
      </w:r>
      <w:r w:rsidR="00370A1F">
        <w:rPr>
          <w:rFonts w:eastAsia="Times New Roman" w:cstheme="minorHAnsi"/>
          <w:color w:val="333333"/>
          <w:sz w:val="23"/>
          <w:szCs w:val="23"/>
          <w:lang w:eastAsia="nl-NL"/>
        </w:rPr>
        <w:t>en toezichthouder zijn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verantwoordelijk voor ontsmetting</w:t>
      </w:r>
      <w:r w:rsidR="0045509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van de materialen en de ballen;</w:t>
      </w:r>
    </w:p>
    <w:p w14:paraId="4A1009F3" w14:textId="77777777" w:rsidR="00581754" w:rsidRPr="00305CA3" w:rsidRDefault="00581754" w:rsidP="003B428E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lastRenderedPageBreak/>
        <w:t xml:space="preserve">Sporters en </w:t>
      </w:r>
      <w:r w:rsidR="0045509F">
        <w:rPr>
          <w:rFonts w:eastAsia="Times New Roman" w:cstheme="minorHAnsi"/>
          <w:color w:val="333333"/>
          <w:sz w:val="23"/>
          <w:szCs w:val="23"/>
          <w:lang w:eastAsia="nl-NL"/>
        </w:rPr>
        <w:t>trainers</w:t>
      </w:r>
      <w:r w:rsidRPr="00305CA3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douchen thuis.</w:t>
      </w:r>
    </w:p>
    <w:p w14:paraId="02E7F249" w14:textId="77777777" w:rsidR="00370A1F" w:rsidRDefault="00370A1F" w:rsidP="003B42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</w:pPr>
    </w:p>
    <w:p w14:paraId="645A8E82" w14:textId="41C37839" w:rsidR="0045509F" w:rsidRDefault="0045509F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M</w:t>
      </w:r>
      <w:r w:rsidR="00581754" w:rsidRPr="00581754">
        <w:rPr>
          <w:rFonts w:eastAsia="Times New Roman" w:cstheme="minorHAnsi"/>
          <w:b/>
          <w:bCs/>
          <w:color w:val="333333"/>
          <w:sz w:val="23"/>
          <w:szCs w:val="23"/>
          <w:lang w:eastAsia="nl-NL"/>
        </w:rPr>
        <w:t>edisch</w:t>
      </w:r>
    </w:p>
    <w:p w14:paraId="011A0C43" w14:textId="77777777" w:rsidR="00581754" w:rsidRPr="00581754" w:rsidRDefault="00581754" w:rsidP="003B428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581754">
        <w:rPr>
          <w:rFonts w:eastAsia="Times New Roman" w:cstheme="minorHAnsi"/>
          <w:color w:val="333333"/>
          <w:sz w:val="23"/>
          <w:szCs w:val="23"/>
          <w:lang w:eastAsia="nl-NL"/>
        </w:rPr>
        <w:t>Diagnose, Monitoring, Toezicht</w:t>
      </w:r>
    </w:p>
    <w:p w14:paraId="10036B2C" w14:textId="59161EB8" w:rsidR="0045509F" w:rsidRPr="00764CD1" w:rsidRDefault="00581754" w:rsidP="003B428E">
      <w:pPr>
        <w:pStyle w:val="Lijstalinea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3"/>
          <w:szCs w:val="23"/>
          <w:lang w:eastAsia="nl-NL"/>
        </w:rPr>
      </w:pPr>
      <w:r w:rsidRPr="0045509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Zoals boven vermeld blijven de </w:t>
      </w:r>
      <w:proofErr w:type="gramStart"/>
      <w:r w:rsidRPr="0045509F">
        <w:rPr>
          <w:rFonts w:eastAsia="Times New Roman" w:cstheme="minorHAnsi"/>
          <w:color w:val="333333"/>
          <w:sz w:val="23"/>
          <w:szCs w:val="23"/>
          <w:lang w:eastAsia="nl-NL"/>
        </w:rPr>
        <w:t>RIVM richtlijnen</w:t>
      </w:r>
      <w:proofErr w:type="gramEnd"/>
      <w:r w:rsidRPr="0045509F">
        <w:rPr>
          <w:rFonts w:eastAsia="Times New Roman" w:cstheme="minorHAnsi"/>
          <w:color w:val="333333"/>
          <w:sz w:val="23"/>
          <w:szCs w:val="23"/>
          <w:lang w:eastAsia="nl-NL"/>
        </w:rPr>
        <w:t xml:space="preserve"> van toepassing.</w:t>
      </w:r>
    </w:p>
    <w:sectPr w:rsidR="0045509F" w:rsidRPr="00764CD1" w:rsidSect="0045509F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28D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2717F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28B7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16513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F0217"/>
    <w:multiLevelType w:val="hybridMultilevel"/>
    <w:tmpl w:val="34EA4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2EDA"/>
    <w:multiLevelType w:val="multilevel"/>
    <w:tmpl w:val="1CD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42C1D"/>
    <w:multiLevelType w:val="multilevel"/>
    <w:tmpl w:val="1CD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23457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9044A"/>
    <w:multiLevelType w:val="multilevel"/>
    <w:tmpl w:val="5448E1FC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410C5"/>
    <w:multiLevelType w:val="multilevel"/>
    <w:tmpl w:val="2B76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393FD2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1C39AB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5544D0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32C65"/>
    <w:multiLevelType w:val="hybridMultilevel"/>
    <w:tmpl w:val="9FC60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11025"/>
    <w:multiLevelType w:val="multilevel"/>
    <w:tmpl w:val="070E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C71217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55033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362846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C60945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0415D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06652C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A639D"/>
    <w:multiLevelType w:val="multilevel"/>
    <w:tmpl w:val="A79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D6835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07EE6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0749D"/>
    <w:multiLevelType w:val="hybridMultilevel"/>
    <w:tmpl w:val="DA58F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934CE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005E74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6138BA"/>
    <w:multiLevelType w:val="multilevel"/>
    <w:tmpl w:val="C9E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FC0682"/>
    <w:multiLevelType w:val="hybridMultilevel"/>
    <w:tmpl w:val="53067D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5BF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C5EE9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6199A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70098F"/>
    <w:multiLevelType w:val="multilevel"/>
    <w:tmpl w:val="D2D4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D64A78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A23D03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7B5DA0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936AF9"/>
    <w:multiLevelType w:val="hybridMultilevel"/>
    <w:tmpl w:val="51A46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45DF3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36097F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D1619"/>
    <w:multiLevelType w:val="multilevel"/>
    <w:tmpl w:val="C6E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A557B"/>
    <w:multiLevelType w:val="multilevel"/>
    <w:tmpl w:val="D18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74143"/>
    <w:multiLevelType w:val="multilevel"/>
    <w:tmpl w:val="BD9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4"/>
  </w:num>
  <w:num w:numId="4">
    <w:abstractNumId w:val="21"/>
  </w:num>
  <w:num w:numId="5">
    <w:abstractNumId w:val="9"/>
  </w:num>
  <w:num w:numId="6">
    <w:abstractNumId w:val="39"/>
  </w:num>
  <w:num w:numId="7">
    <w:abstractNumId w:val="27"/>
  </w:num>
  <w:num w:numId="8">
    <w:abstractNumId w:val="32"/>
  </w:num>
  <w:num w:numId="9">
    <w:abstractNumId w:val="41"/>
  </w:num>
  <w:num w:numId="10">
    <w:abstractNumId w:val="14"/>
  </w:num>
  <w:num w:numId="11">
    <w:abstractNumId w:val="36"/>
  </w:num>
  <w:num w:numId="12">
    <w:abstractNumId w:val="5"/>
  </w:num>
  <w:num w:numId="13">
    <w:abstractNumId w:val="22"/>
  </w:num>
  <w:num w:numId="14">
    <w:abstractNumId w:val="38"/>
  </w:num>
  <w:num w:numId="15">
    <w:abstractNumId w:val="30"/>
  </w:num>
  <w:num w:numId="16">
    <w:abstractNumId w:val="17"/>
  </w:num>
  <w:num w:numId="17">
    <w:abstractNumId w:val="16"/>
  </w:num>
  <w:num w:numId="18">
    <w:abstractNumId w:val="10"/>
  </w:num>
  <w:num w:numId="19">
    <w:abstractNumId w:val="12"/>
  </w:num>
  <w:num w:numId="20">
    <w:abstractNumId w:val="7"/>
  </w:num>
  <w:num w:numId="21">
    <w:abstractNumId w:val="19"/>
  </w:num>
  <w:num w:numId="22">
    <w:abstractNumId w:val="29"/>
  </w:num>
  <w:num w:numId="23">
    <w:abstractNumId w:val="40"/>
  </w:num>
  <w:num w:numId="24">
    <w:abstractNumId w:val="2"/>
  </w:num>
  <w:num w:numId="25">
    <w:abstractNumId w:val="25"/>
  </w:num>
  <w:num w:numId="26">
    <w:abstractNumId w:val="3"/>
  </w:num>
  <w:num w:numId="27">
    <w:abstractNumId w:val="35"/>
  </w:num>
  <w:num w:numId="28">
    <w:abstractNumId w:val="15"/>
  </w:num>
  <w:num w:numId="29">
    <w:abstractNumId w:val="20"/>
  </w:num>
  <w:num w:numId="30">
    <w:abstractNumId w:val="11"/>
  </w:num>
  <w:num w:numId="31">
    <w:abstractNumId w:val="0"/>
  </w:num>
  <w:num w:numId="32">
    <w:abstractNumId w:val="26"/>
  </w:num>
  <w:num w:numId="33">
    <w:abstractNumId w:val="33"/>
  </w:num>
  <w:num w:numId="34">
    <w:abstractNumId w:val="18"/>
  </w:num>
  <w:num w:numId="35">
    <w:abstractNumId w:val="37"/>
  </w:num>
  <w:num w:numId="36">
    <w:abstractNumId w:val="1"/>
  </w:num>
  <w:num w:numId="37">
    <w:abstractNumId w:val="28"/>
  </w:num>
  <w:num w:numId="38">
    <w:abstractNumId w:val="31"/>
  </w:num>
  <w:num w:numId="39">
    <w:abstractNumId w:val="23"/>
  </w:num>
  <w:num w:numId="40">
    <w:abstractNumId w:val="13"/>
  </w:num>
  <w:num w:numId="41">
    <w:abstractNumId w:val="2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54"/>
    <w:rsid w:val="00005A49"/>
    <w:rsid w:val="0004225B"/>
    <w:rsid w:val="00096A4C"/>
    <w:rsid w:val="00122E27"/>
    <w:rsid w:val="00146410"/>
    <w:rsid w:val="001A3845"/>
    <w:rsid w:val="001E783A"/>
    <w:rsid w:val="00305CA3"/>
    <w:rsid w:val="00311748"/>
    <w:rsid w:val="00370A1F"/>
    <w:rsid w:val="003B428E"/>
    <w:rsid w:val="0045509F"/>
    <w:rsid w:val="00455319"/>
    <w:rsid w:val="004F1D59"/>
    <w:rsid w:val="00557662"/>
    <w:rsid w:val="00581754"/>
    <w:rsid w:val="005F518A"/>
    <w:rsid w:val="00710216"/>
    <w:rsid w:val="007412A1"/>
    <w:rsid w:val="00764CD1"/>
    <w:rsid w:val="00885709"/>
    <w:rsid w:val="008E24F0"/>
    <w:rsid w:val="009628A5"/>
    <w:rsid w:val="00A04D47"/>
    <w:rsid w:val="00AC5414"/>
    <w:rsid w:val="00AF2493"/>
    <w:rsid w:val="00AF2E51"/>
    <w:rsid w:val="00BA5D3D"/>
    <w:rsid w:val="00C507F3"/>
    <w:rsid w:val="00C70489"/>
    <w:rsid w:val="00D63E8B"/>
    <w:rsid w:val="00DF58DC"/>
    <w:rsid w:val="00E558AA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444B"/>
  <w15:chartTrackingRefBased/>
  <w15:docId w15:val="{723F436D-8D6F-4A20-9926-4C960FA3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8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81754"/>
    <w:rPr>
      <w:b/>
      <w:bCs/>
    </w:rPr>
  </w:style>
  <w:style w:type="paragraph" w:styleId="Lijstalinea">
    <w:name w:val="List Paragraph"/>
    <w:basedOn w:val="Standaard"/>
    <w:uiPriority w:val="34"/>
    <w:qFormat/>
    <w:rsid w:val="0058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1445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der duin</dc:creator>
  <cp:keywords/>
  <dc:description/>
  <cp:lastModifiedBy>sandra van der duin</cp:lastModifiedBy>
  <cp:revision>1</cp:revision>
  <dcterms:created xsi:type="dcterms:W3CDTF">2020-05-07T06:44:00Z</dcterms:created>
  <dcterms:modified xsi:type="dcterms:W3CDTF">2020-07-10T08:05:00Z</dcterms:modified>
</cp:coreProperties>
</file>